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06C26" w14:textId="77777777" w:rsidR="00612E70" w:rsidRDefault="00612E70" w:rsidP="00612E70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新竹市中小學網球校際聯賽暨111年全中運選拔賽競賽規程</w:t>
      </w:r>
    </w:p>
    <w:p w14:paraId="1141A913" w14:textId="77777777" w:rsidR="00612E70" w:rsidRDefault="00612E70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</w:t>
      </w:r>
    </w:p>
    <w:p w14:paraId="1F000B61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    旨：促進網球運動向下紮根，推廣青少年及兒童網球運動，暨選拔本市111年全國中等學校運動會網球代表隊球員，為本市，提昇網球運動技術水準，選拔優秀選手為市爭光。</w:t>
      </w:r>
    </w:p>
    <w:p w14:paraId="5FC15B08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主辦單位：新竹市政府</w:t>
      </w:r>
    </w:p>
    <w:p w14:paraId="17CE3719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協辦單位：新竹市中小學體育促進會、新竹市立體育場</w:t>
      </w:r>
    </w:p>
    <w:p w14:paraId="5D2470D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承辦單位：新竹市立三民國中</w:t>
      </w:r>
    </w:p>
    <w:p w14:paraId="5A0A52EE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比賽日期：111年1月6日至7日(星期四、五)早上9點開賽</w:t>
      </w:r>
    </w:p>
    <w:p w14:paraId="591C5857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比賽場地：新竹市立三民網球場</w:t>
      </w:r>
    </w:p>
    <w:p w14:paraId="2F75E051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proofErr w:type="spellStart"/>
      <w:r>
        <w:rPr>
          <w:rFonts w:ascii="標楷體" w:eastAsia="標楷體" w:hAnsi="標楷體" w:hint="eastAsia"/>
        </w:rPr>
        <w:t>Slazenge</w:t>
      </w:r>
      <w:proofErr w:type="spellEnd"/>
      <w:proofErr w:type="gramStart"/>
      <w:r>
        <w:rPr>
          <w:rFonts w:ascii="標楷體" w:eastAsia="標楷體" w:hAnsi="標楷體" w:hint="eastAsia"/>
        </w:rPr>
        <w:t>鋁製筒裝</w:t>
      </w:r>
      <w:proofErr w:type="gramEnd"/>
      <w:r>
        <w:rPr>
          <w:rFonts w:ascii="標楷體" w:eastAsia="標楷體" w:hAnsi="標楷體" w:hint="eastAsia"/>
        </w:rPr>
        <w:t>比賽用網球</w:t>
      </w:r>
    </w:p>
    <w:p w14:paraId="582B4DAE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比賽項目：(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)國小組：A、B、C組男、女單打賽</w:t>
      </w:r>
    </w:p>
    <w:p w14:paraId="104FE647" w14:textId="77777777" w:rsidR="00612E70" w:rsidRDefault="00612E70" w:rsidP="00612E7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(二)國中組男女：單打賽、雙打賽、男女混雙、團體賽</w:t>
      </w:r>
    </w:p>
    <w:p w14:paraId="6441F201" w14:textId="77777777" w:rsidR="00612E70" w:rsidRDefault="00612E70" w:rsidP="00612E7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(三)高中組男女：單打賽、雙打賽、男女混雙、團體賽</w:t>
      </w:r>
    </w:p>
    <w:p w14:paraId="50EE03C1" w14:textId="77777777" w:rsidR="00612E70" w:rsidRDefault="00612E70" w:rsidP="00612E7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★國高中組選拔賽最多參加2項比賽。重複報名者，取消資格</w:t>
      </w:r>
    </w:p>
    <w:p w14:paraId="5612D276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參加辦法：</w:t>
      </w:r>
    </w:p>
    <w:p w14:paraId="2B20E06B" w14:textId="7777777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凡就學於新竹市公、私立高中(職)男、女生組；限91年9月1日    (含)以後出生者</w:t>
      </w:r>
      <w:bookmarkStart w:id="1" w:name="_Hlk55550194"/>
      <w:r>
        <w:rPr>
          <w:rFonts w:ascii="標楷體" w:eastAsia="標楷體" w:hAnsi="標楷體" w:hint="eastAsia"/>
        </w:rPr>
        <w:t>(依據111年全國中等學校運動會競賽規程)</w:t>
      </w:r>
      <w:bookmarkEnd w:id="1"/>
      <w:r>
        <w:rPr>
          <w:rFonts w:ascii="標楷體" w:eastAsia="標楷體" w:hAnsi="標楷體" w:hint="eastAsia"/>
        </w:rPr>
        <w:t>。</w:t>
      </w:r>
    </w:p>
    <w:p w14:paraId="274E43C3" w14:textId="7777777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凡就學於新竹市公、私立國民中學；限94年9月1日(含)以後出生者(依據111年全國中等學校運動會競賽規程)。</w:t>
      </w:r>
    </w:p>
    <w:p w14:paraId="008A4FFC" w14:textId="7777777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凡就學於新竹市公、私立小學1、2年級為C組國小男單打、女單打賽</w:t>
      </w:r>
    </w:p>
    <w:p w14:paraId="552B163E" w14:textId="7777777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2" w:name="_Hlk55549518"/>
      <w:r>
        <w:rPr>
          <w:rFonts w:ascii="標楷體" w:eastAsia="標楷體" w:hAnsi="標楷體" w:hint="eastAsia"/>
        </w:rPr>
        <w:t>凡就學於新竹市公、私立小學3、4年級為B組國小男單打、女單打賽</w:t>
      </w:r>
    </w:p>
    <w:bookmarkEnd w:id="2"/>
    <w:p w14:paraId="71011BFE" w14:textId="7777777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凡就學於新竹市公、私立小學5、6年級為A組國小男單打、女單打賽</w:t>
      </w:r>
    </w:p>
    <w:p w14:paraId="529BD1E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學籍規定：</w:t>
      </w:r>
    </w:p>
    <w:p w14:paraId="3ED0D48D" w14:textId="77777777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110學年度當學期註冊在學之正式學制學生（含外僑學校 、大陸地區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商學校及海外臺灣學校），設有學籍，現仍在學者為限。</w:t>
      </w:r>
    </w:p>
    <w:p w14:paraId="6C76F731" w14:textId="77777777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國高中組，轉學生者應具有就讀該學校1年以上之學籍證明。</w:t>
      </w:r>
    </w:p>
    <w:p w14:paraId="2AF60811" w14:textId="77777777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在國中部修業3年以上者，不得報名參加國中部。</w:t>
      </w:r>
    </w:p>
    <w:p w14:paraId="3BA031FE" w14:textId="77777777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詳細依據111年全國中等學校運動會競賽規程規定辦理。</w:t>
      </w:r>
    </w:p>
    <w:p w14:paraId="0BAAB17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比賽規則及選拔規定：</w:t>
      </w:r>
    </w:p>
    <w:p w14:paraId="2E680EE8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中華民國網球協會（以下簡稱網球協會）110年12月31日之前所頒布實施之規則。發球時採用“”No-let service</w:t>
      </w:r>
      <w:proofErr w:type="gramStart"/>
      <w:r>
        <w:rPr>
          <w:rFonts w:ascii="標楷體" w:eastAsia="標楷體" w:hAnsi="標楷體" w:hint="eastAsia"/>
        </w:rPr>
        <w:t>”</w:t>
      </w:r>
      <w:proofErr w:type="gramEnd"/>
      <w:r>
        <w:rPr>
          <w:rFonts w:ascii="標楷體" w:eastAsia="標楷體" w:hAnsi="標楷體" w:hint="eastAsia"/>
        </w:rPr>
        <w:t>賽制，即發球觸網後，球進入有</w:t>
      </w:r>
      <w:proofErr w:type="gramStart"/>
      <w:r>
        <w:rPr>
          <w:rFonts w:ascii="標楷體" w:eastAsia="標楷體" w:hAnsi="標楷體" w:hint="eastAsia"/>
        </w:rPr>
        <w:t>效</w:t>
      </w:r>
      <w:proofErr w:type="gramEnd"/>
      <w:r>
        <w:rPr>
          <w:rFonts w:ascii="標楷體" w:eastAsia="標楷體" w:hAnsi="標楷體" w:hint="eastAsia"/>
        </w:rPr>
        <w:t>區時繼續比賽，請球員、教練及家長特別注意。</w:t>
      </w:r>
    </w:p>
    <w:p w14:paraId="6910B5D7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國小A、B、C組比賽皆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單淘汰賽制，均採一盤6局制，6平時採搶7分決勝局制。</w:t>
      </w:r>
    </w:p>
    <w:p w14:paraId="411CF7F6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國中、高中組比賽皆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單淘汰賽制，單打、雙打、混雙四強賽以前均採一盤6局制，6平時採搶7分決勝局制，四強賽、</w:t>
      </w:r>
      <w:proofErr w:type="gramStart"/>
      <w:r>
        <w:rPr>
          <w:rFonts w:ascii="標楷體" w:eastAsia="標楷體" w:hAnsi="標楷體" w:hint="eastAsia"/>
        </w:rPr>
        <w:t>冠亞</w:t>
      </w:r>
      <w:proofErr w:type="gramEnd"/>
      <w:r>
        <w:rPr>
          <w:rFonts w:ascii="標楷體" w:eastAsia="標楷體" w:hAnsi="標楷體" w:hint="eastAsia"/>
        </w:rPr>
        <w:t>及三、四名改採一盤8局制，8平時採搶7分決勝局制。</w:t>
      </w:r>
    </w:p>
    <w:p w14:paraId="0F615FB4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雙打、混雙比賽每局均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NO-AD</w:t>
      </w:r>
      <w:proofErr w:type="gramStart"/>
      <w:r>
        <w:rPr>
          <w:rFonts w:ascii="標楷體" w:eastAsia="標楷體" w:hAnsi="標楷體" w:hint="eastAsia"/>
        </w:rPr>
        <w:t>決勝分賽</w:t>
      </w:r>
      <w:proofErr w:type="gramEnd"/>
      <w:r>
        <w:rPr>
          <w:rFonts w:ascii="標楷體" w:eastAsia="標楷體" w:hAnsi="標楷體" w:hint="eastAsia"/>
        </w:rPr>
        <w:t>制。</w:t>
      </w:r>
    </w:p>
    <w:p w14:paraId="25A12CDF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3點2勝制(單、雙、單)，單、雙打不能重複，前兩點不的</w:t>
      </w:r>
      <w:proofErr w:type="gramStart"/>
      <w:r>
        <w:rPr>
          <w:rFonts w:ascii="標楷體" w:eastAsia="標楷體" w:hAnsi="標楷體" w:hint="eastAsia"/>
        </w:rPr>
        <w:t>排空</w:t>
      </w:r>
      <w:proofErr w:type="gramEnd"/>
      <w:r>
        <w:rPr>
          <w:rFonts w:ascii="標楷體" w:eastAsia="標楷體" w:hAnsi="標楷體" w:hint="eastAsia"/>
        </w:rPr>
        <w:t>點，(提出比賽名單後，不得更改)。</w:t>
      </w:r>
    </w:p>
    <w:p w14:paraId="33432E7F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單淘汰制，每場每點均採一盤八局</w:t>
      </w:r>
      <w:proofErr w:type="gramStart"/>
      <w:r>
        <w:rPr>
          <w:rFonts w:ascii="標楷體" w:eastAsia="標楷體" w:hAnsi="標楷體" w:hint="eastAsia"/>
        </w:rPr>
        <w:t>決勝盤</w:t>
      </w:r>
      <w:proofErr w:type="gramEnd"/>
      <w:r>
        <w:rPr>
          <w:rFonts w:ascii="標楷體" w:eastAsia="標楷體" w:hAnsi="標楷體" w:hint="eastAsia"/>
        </w:rPr>
        <w:t>制，8平時採七分決勝局制。</w:t>
      </w:r>
    </w:p>
    <w:p w14:paraId="335B7C8E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比賽球員必須攜帶學生證等證件，以備查驗，冒名頂替及資格不符者，經查屬實，除了取消資格外，並函報市府懲處。</w:t>
      </w:r>
    </w:p>
    <w:p w14:paraId="57C612D3" w14:textId="77777777" w:rsidR="00612E70" w:rsidRDefault="00612E70" w:rsidP="00612E70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球員需按時出赛，叫下場後逾時十分鐘未出賽，視同棄權。</w:t>
      </w:r>
    </w:p>
    <w:p w14:paraId="64CD0E2E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本市全中運球類代表，個人賽前3名者代表參賽。團體賽部分由第1名代表參賽，若團體賽2~3名能提供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年內全國賽前八名成績證明者，亦得代表參賽。</w:t>
      </w:r>
    </w:p>
    <w:p w14:paraId="29A5D946" w14:textId="77777777" w:rsidR="00612E70" w:rsidRDefault="00612E70" w:rsidP="00612E7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※國、高中組報名人數不滿2人(隊)時，不舉行比賽，直接入選代表隊。</w:t>
      </w:r>
    </w:p>
    <w:p w14:paraId="5A8D0EB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種子排序：</w:t>
      </w:r>
    </w:p>
    <w:p w14:paraId="707B97B1" w14:textId="77777777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國、高中選拔賽排序</w:t>
      </w:r>
    </w:p>
    <w:p w14:paraId="50774721" w14:textId="77777777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110年全國中等學校運動會前8名。</w:t>
      </w:r>
    </w:p>
    <w:p w14:paraId="0AF09123" w14:textId="77777777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110年12月份最新全國青少年18、16、14、歲排名前16名。(以18歲排名優先依序往下)。</w:t>
      </w:r>
    </w:p>
    <w:p w14:paraId="49FC9E84" w14:textId="77777777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110年新竹市網球委員會指定之賽事。</w:t>
      </w:r>
    </w:p>
    <w:p w14:paraId="7B5A0DA2" w14:textId="77777777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110年新竹市網球委員會最新排名。</w:t>
      </w:r>
    </w:p>
    <w:p w14:paraId="48C9FE55" w14:textId="77777777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國小組：以新竹市網球委員會最新排名。</w:t>
      </w:r>
    </w:p>
    <w:p w14:paraId="082ECDBC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14:paraId="06976A62" w14:textId="77777777" w:rsidR="00612E70" w:rsidRDefault="00612E70" w:rsidP="00612E70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請學校統一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電郵件報名，不接受個人報名。</w:t>
      </w:r>
      <w:bookmarkStart w:id="3" w:name="_Hlk56502641"/>
      <w:r>
        <w:rPr>
          <w:rFonts w:ascii="標楷體" w:eastAsia="標楷體" w:hAnsi="標楷體" w:hint="eastAsia"/>
        </w:rPr>
        <w:t>即日起至110年12月17日，中午12：00截止</w:t>
      </w:r>
      <w:bookmarkEnd w:id="3"/>
      <w:r>
        <w:rPr>
          <w:rFonts w:ascii="標楷體" w:eastAsia="標楷體" w:hAnsi="標楷體" w:hint="eastAsia"/>
        </w:rPr>
        <w:t>。E-MAIL：</w:t>
      </w:r>
      <w:bookmarkStart w:id="4" w:name="_Hlk56501572"/>
      <w:r>
        <w:rPr>
          <w:rFonts w:ascii="標楷體" w:eastAsia="標楷體" w:hAnsi="標楷體" w:hint="eastAsia"/>
        </w:rPr>
        <w:t>smjh70736@smjh.hc.edu.tw</w:t>
      </w:r>
      <w:bookmarkEnd w:id="4"/>
    </w:p>
    <w:p w14:paraId="79D8F735" w14:textId="77777777" w:rsidR="00612E70" w:rsidRDefault="00612E70" w:rsidP="00612E70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郵件報名完成後，※報名表必須經由學校核章確認，再將核章後報名表掃描檔傳至報名E-MAIL：</w:t>
      </w:r>
      <w:hyperlink r:id="rId5" w:history="1">
        <w:r>
          <w:rPr>
            <w:rStyle w:val="a4"/>
            <w:rFonts w:ascii="標楷體" w:eastAsia="標楷體" w:hAnsi="標楷體" w:hint="eastAsia"/>
          </w:rPr>
          <w:t>smjh70736@smjh.hc.edu.tw</w:t>
        </w:r>
      </w:hyperlink>
      <w:r>
        <w:rPr>
          <w:rFonts w:ascii="標楷體" w:eastAsia="標楷體" w:hAnsi="標楷體" w:hint="eastAsia"/>
        </w:rPr>
        <w:t>，即日起至110年12月17日，中午12：00截止。</w:t>
      </w:r>
    </w:p>
    <w:p w14:paraId="1390A2A5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抽籤會議：訂於110年12月22日(三)下午14：00分，地點：新竹市</w:t>
      </w:r>
    </w:p>
    <w:p w14:paraId="2EBC471E" w14:textId="77777777" w:rsidR="00612E70" w:rsidRDefault="00612E70" w:rsidP="00612E7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體育會網球委員會辦公室。</w:t>
      </w:r>
    </w:p>
    <w:p w14:paraId="08012610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競賽資訊：報名表及總賽程表屆時公布於三民國中網站</w:t>
      </w:r>
    </w:p>
    <w:p w14:paraId="2F1DF753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獎    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：</w:t>
      </w:r>
    </w:p>
    <w:p w14:paraId="2BA5F7E1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指導老師、教練、承辦有關人員依本市教育專業人員獎勵要點補充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</w:p>
    <w:p w14:paraId="19234C94" w14:textId="77777777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定予以敘獎。</w:t>
      </w:r>
    </w:p>
    <w:p w14:paraId="7A3D9B6F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各組名次依報名人數由市府頒予獎狀，報名人數2至4人取1名，</w:t>
      </w:r>
    </w:p>
    <w:p w14:paraId="2880F114" w14:textId="77777777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5至9人取3名，10人以上取4名。</w:t>
      </w:r>
    </w:p>
    <w:p w14:paraId="75AD5A90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    則：</w:t>
      </w:r>
    </w:p>
    <w:p w14:paraId="16783F66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參加單位經費自理。</w:t>
      </w:r>
    </w:p>
    <w:p w14:paraId="1E24F3EA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帶隊教師、教練、工作人員、裁判參加抽籤會議及比賽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請惠予公假登記。</w:t>
      </w:r>
    </w:p>
    <w:p w14:paraId="0AAE12E8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裁判規定：各組(冠亞軍賽會派一位主審擔任)，國、高中組(前四名比賽會派一位主審擔任)。其餘比賽皆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榮譽自行計分，如有發生任何爭議</w:t>
      </w:r>
      <w:proofErr w:type="gramStart"/>
      <w:r>
        <w:rPr>
          <w:rFonts w:ascii="標楷體" w:eastAsia="標楷體" w:hAnsi="標楷體" w:hint="eastAsia"/>
        </w:rPr>
        <w:t>請巡</w:t>
      </w:r>
      <w:proofErr w:type="gramEnd"/>
      <w:r>
        <w:rPr>
          <w:rFonts w:ascii="標楷體" w:eastAsia="標楷體" w:hAnsi="標楷體" w:hint="eastAsia"/>
        </w:rPr>
        <w:t>場裁判處理，並以裁判長之判決</w:t>
      </w:r>
      <w:proofErr w:type="gramStart"/>
      <w:r>
        <w:rPr>
          <w:rFonts w:ascii="標楷體" w:eastAsia="標楷體" w:hAnsi="標楷體" w:hint="eastAsia"/>
        </w:rPr>
        <w:t>為終</w:t>
      </w:r>
      <w:proofErr w:type="gramEnd"/>
      <w:r>
        <w:rPr>
          <w:rFonts w:ascii="標楷體" w:eastAsia="標楷體" w:hAnsi="標楷體" w:hint="eastAsia"/>
        </w:rPr>
        <w:t>決。</w:t>
      </w:r>
    </w:p>
    <w:p w14:paraId="5317F8EA" w14:textId="77777777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遇有天候或賽程冗長等不可抗拒之重大因素，比賽辦法得由裁判長會同</w:t>
      </w:r>
      <w:r>
        <w:rPr>
          <w:rFonts w:ascii="標楷體" w:eastAsia="標楷體" w:hAnsi="標楷體" w:hint="eastAsia"/>
        </w:rPr>
        <w:t>承辦單位</w:t>
      </w:r>
      <w:r>
        <w:rPr>
          <w:rFonts w:ascii="標楷體" w:eastAsia="標楷體" w:hAnsi="標楷體" w:cs="DFKaiShu-SB-Estd-BF" w:hint="eastAsia"/>
          <w:kern w:val="0"/>
        </w:rPr>
        <w:t>視情況更改之，並公告於比賽場地。</w:t>
      </w:r>
    </w:p>
    <w:p w14:paraId="59B51068" w14:textId="77777777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國小各組別，如報名人數未滿4人時，會以循環賽的方式進行比賽。</w:t>
      </w:r>
    </w:p>
    <w:p w14:paraId="12435919" w14:textId="77777777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6541DB">
        <w:rPr>
          <w:rFonts w:ascii="標楷體" w:eastAsia="標楷體" w:hAnsi="標楷體" w:cs="DFKaiShu-SB-Estd-BF" w:hint="eastAsia"/>
          <w:color w:val="FF0000"/>
          <w:kern w:val="0"/>
        </w:rPr>
        <w:t>報名表填寫請明確，男、女組請分開填寫報名表。</w:t>
      </w:r>
    </w:p>
    <w:p w14:paraId="3CBDDC7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ABF868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09936A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0D241F8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397B64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13FAEC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3215C91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1E8F0B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06714E9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9A219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4D075A6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E23CBE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E523662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2FD22CC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42CB3BD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7CC8AB2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  <w:bookmarkStart w:id="5" w:name="_Hlk58155717"/>
    </w:p>
    <w:p w14:paraId="4C0F5217" w14:textId="041D8D76" w:rsidR="00612E70" w:rsidRDefault="00612E70" w:rsidP="00612E7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新竹市111年中小學網球校際聯賽暨全中運選拔賽報名表</w:t>
      </w:r>
    </w:p>
    <w:p w14:paraId="02CD2988" w14:textId="77777777" w:rsidR="00612E70" w:rsidRPr="00B874F6" w:rsidRDefault="00612E70" w:rsidP="00612E70">
      <w:pPr>
        <w:rPr>
          <w:rFonts w:ascii="標楷體" w:eastAsia="標楷體" w:hAnsi="標楷體"/>
          <w:szCs w:val="24"/>
        </w:rPr>
      </w:pPr>
    </w:p>
    <w:p w14:paraId="1E829BED" w14:textId="25C87E95" w:rsidR="00612E70" w:rsidRDefault="00612E70" w:rsidP="00B874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名：                    聯絡人：</w:t>
      </w:r>
    </w:p>
    <w:p w14:paraId="13A4A5E5" w14:textId="77777777" w:rsidR="00612E70" w:rsidRDefault="00612E70" w:rsidP="00612E70">
      <w:pPr>
        <w:rPr>
          <w:rFonts w:ascii="標楷體" w:eastAsia="標楷體" w:hAnsi="標楷體"/>
        </w:rPr>
      </w:pPr>
    </w:p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661"/>
        <w:gridCol w:w="2661"/>
        <w:gridCol w:w="2662"/>
      </w:tblGrid>
      <w:tr w:rsidR="00612E70" w14:paraId="0F02A398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bottom w:val="single" w:sz="24" w:space="0" w:color="auto"/>
            </w:tcBorders>
            <w:hideMark/>
          </w:tcPr>
          <w:p w14:paraId="2E7D1104" w14:textId="584E06D1" w:rsidR="00612E70" w:rsidRDefault="00612E7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國、高中組團體賽  報名表</w:t>
            </w:r>
          </w:p>
        </w:tc>
      </w:tr>
      <w:tr w:rsidR="00612E70" w14:paraId="124AF9F4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top w:val="single" w:sz="24" w:space="0" w:color="auto"/>
            </w:tcBorders>
            <w:hideMark/>
          </w:tcPr>
          <w:p w14:paraId="734AA93A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報名組別： </w:t>
            </w:r>
          </w:p>
        </w:tc>
      </w:tr>
      <w:tr w:rsidR="00612E70" w14:paraId="7B25F691" w14:textId="77777777" w:rsidTr="002B1C57">
        <w:trPr>
          <w:trHeight w:val="764"/>
          <w:jc w:val="center"/>
        </w:trPr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6163BE0F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4A7F3D09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66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0E555837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612E70" w14:paraId="42927D8E" w14:textId="77777777" w:rsidTr="002B1C57">
        <w:trPr>
          <w:trHeight w:val="751"/>
          <w:jc w:val="center"/>
        </w:trPr>
        <w:tc>
          <w:tcPr>
            <w:tcW w:w="2661" w:type="dxa"/>
            <w:tcBorders>
              <w:top w:val="single" w:sz="24" w:space="0" w:color="auto"/>
            </w:tcBorders>
          </w:tcPr>
          <w:p w14:paraId="7A71088A" w14:textId="77777777" w:rsidR="00612E70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  <w:tcBorders>
              <w:top w:val="single" w:sz="24" w:space="0" w:color="auto"/>
            </w:tcBorders>
          </w:tcPr>
          <w:p w14:paraId="5D619DAD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4" w:space="0" w:color="auto"/>
            </w:tcBorders>
          </w:tcPr>
          <w:p w14:paraId="04EAE65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1D8668B1" w14:textId="77777777" w:rsidTr="000D17B1">
        <w:trPr>
          <w:trHeight w:val="764"/>
          <w:jc w:val="center"/>
        </w:trPr>
        <w:tc>
          <w:tcPr>
            <w:tcW w:w="2661" w:type="dxa"/>
          </w:tcPr>
          <w:p w14:paraId="08E7790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331B6746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3D55BED3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DF17530" w14:textId="77777777" w:rsidTr="000D17B1">
        <w:trPr>
          <w:trHeight w:val="764"/>
          <w:jc w:val="center"/>
        </w:trPr>
        <w:tc>
          <w:tcPr>
            <w:tcW w:w="2661" w:type="dxa"/>
          </w:tcPr>
          <w:p w14:paraId="486AFF14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BC8859F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6BAF90E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048F6A81" w14:textId="77777777" w:rsidTr="000D17B1">
        <w:trPr>
          <w:trHeight w:val="764"/>
          <w:jc w:val="center"/>
        </w:trPr>
        <w:tc>
          <w:tcPr>
            <w:tcW w:w="2661" w:type="dxa"/>
          </w:tcPr>
          <w:p w14:paraId="232989E2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0B9B559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12FDF1E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F2CFAB1" w14:textId="77777777" w:rsidTr="000D17B1">
        <w:trPr>
          <w:trHeight w:val="764"/>
          <w:jc w:val="center"/>
        </w:trPr>
        <w:tc>
          <w:tcPr>
            <w:tcW w:w="2661" w:type="dxa"/>
          </w:tcPr>
          <w:p w14:paraId="0CF579D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05099B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F26663C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48D28433" w14:textId="77777777" w:rsidTr="000D17B1">
        <w:trPr>
          <w:trHeight w:val="751"/>
          <w:jc w:val="center"/>
        </w:trPr>
        <w:tc>
          <w:tcPr>
            <w:tcW w:w="2661" w:type="dxa"/>
          </w:tcPr>
          <w:p w14:paraId="6B9A2B8B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4856C2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5D9218E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5C787AF0" w14:textId="77777777" w:rsidTr="000D17B1">
        <w:trPr>
          <w:trHeight w:val="751"/>
          <w:jc w:val="center"/>
        </w:trPr>
        <w:tc>
          <w:tcPr>
            <w:tcW w:w="2661" w:type="dxa"/>
          </w:tcPr>
          <w:p w14:paraId="4F268566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3D870F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7172CEE7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15112F51" w14:textId="77777777" w:rsidR="00612E70" w:rsidRDefault="00612E70" w:rsidP="00612E70"/>
    <w:p w14:paraId="4F510001" w14:textId="77777777" w:rsidR="00612E70" w:rsidRDefault="00612E70" w:rsidP="00612E70"/>
    <w:p w14:paraId="717A0E70" w14:textId="4CD19117" w:rsidR="00612E70" w:rsidRDefault="00612E70" w:rsidP="00612E70"/>
    <w:p w14:paraId="1EB80D94" w14:textId="77777777" w:rsidR="00B874F6" w:rsidRDefault="00B874F6" w:rsidP="00612E70"/>
    <w:p w14:paraId="7288C3FD" w14:textId="02F50364" w:rsidR="00612E70" w:rsidRPr="000D17B1" w:rsidRDefault="00612E70" w:rsidP="00612E70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 w:rsidR="000D17B1"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bookmarkEnd w:id="5"/>
    <w:p w14:paraId="03D3B0EF" w14:textId="77777777" w:rsidR="00612E70" w:rsidRDefault="00612E70" w:rsidP="00612E70"/>
    <w:p w14:paraId="6B376337" w14:textId="77777777" w:rsidR="00612E70" w:rsidRDefault="00612E70" w:rsidP="00612E70"/>
    <w:p w14:paraId="7FA74879" w14:textId="17ACD95F" w:rsidR="00612E70" w:rsidRDefault="00612E70"/>
    <w:p w14:paraId="5D1BD0AD" w14:textId="0F215B69" w:rsidR="00612E70" w:rsidRDefault="00612E70"/>
    <w:p w14:paraId="0DBC8777" w14:textId="14A59C2D" w:rsidR="00612E70" w:rsidRDefault="00612E70"/>
    <w:p w14:paraId="1D857A91" w14:textId="77777777" w:rsidR="00612E70" w:rsidRDefault="00612E70" w:rsidP="00B874F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新竹市111年中小學網球校際聯賽暨全中運選拔賽報名表</w:t>
      </w:r>
    </w:p>
    <w:p w14:paraId="0D16D5E2" w14:textId="77777777" w:rsidR="00B874F6" w:rsidRDefault="00B874F6"/>
    <w:p w14:paraId="54372DC6" w14:textId="5F24F7BC" w:rsidR="00612E70" w:rsidRPr="000D17B1" w:rsidRDefault="00612E70">
      <w:pPr>
        <w:rPr>
          <w:rFonts w:asciiTheme="majorEastAsia" w:eastAsiaTheme="majorEastAsia" w:hAnsiTheme="majorEastAsia"/>
          <w:b/>
          <w:bCs/>
        </w:rPr>
      </w:pPr>
      <w:r w:rsidRPr="000D17B1">
        <w:rPr>
          <w:rFonts w:asciiTheme="majorEastAsia" w:eastAsiaTheme="majorEastAsia" w:hAnsiTheme="majorEastAsia" w:hint="eastAsia"/>
          <w:b/>
          <w:bCs/>
        </w:rPr>
        <w:t>學校</w:t>
      </w:r>
      <w:proofErr w:type="gramStart"/>
      <w:r w:rsidRPr="000D17B1">
        <w:rPr>
          <w:rFonts w:asciiTheme="majorEastAsia" w:eastAsiaTheme="majorEastAsia" w:hAnsiTheme="majorEastAsia" w:hint="eastAsia"/>
          <w:b/>
          <w:bCs/>
        </w:rPr>
        <w:t>校</w:t>
      </w:r>
      <w:proofErr w:type="gramEnd"/>
      <w:r w:rsidRPr="000D17B1">
        <w:rPr>
          <w:rFonts w:asciiTheme="majorEastAsia" w:eastAsiaTheme="majorEastAsia" w:hAnsiTheme="majorEastAsia" w:hint="eastAsia"/>
          <w:b/>
          <w:bCs/>
        </w:rPr>
        <w:t>名：                             聯絡人：</w:t>
      </w:r>
    </w:p>
    <w:p w14:paraId="624827FF" w14:textId="2840C7E2" w:rsidR="00612E70" w:rsidRDefault="00612E70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0D17B1" w14:paraId="6C97348F" w14:textId="77777777" w:rsidTr="000D17B1">
        <w:trPr>
          <w:trHeight w:val="700"/>
          <w:jc w:val="center"/>
        </w:trPr>
        <w:tc>
          <w:tcPr>
            <w:tcW w:w="8008" w:type="dxa"/>
            <w:gridSpan w:val="4"/>
          </w:tcPr>
          <w:p w14:paraId="5635E4CB" w14:textId="36738BC8" w:rsidR="000D17B1" w:rsidRPr="000D17B1" w:rsidRDefault="000D17B1" w:rsidP="000D17B1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單打報名表  (不足請自行增加)</w:t>
            </w:r>
          </w:p>
        </w:tc>
      </w:tr>
      <w:tr w:rsidR="000D17B1" w14:paraId="04089E71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7FC8329A" w14:textId="5FA8B574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3167458" w14:textId="11BBF837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F7A1CA6" w14:textId="34B90FB2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1AA9ED7D" w14:textId="3A346288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0D17B1" w14:paraId="3365ABE8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9B31A35" w14:textId="05DECE07" w:rsidR="000D17B1" w:rsidRDefault="000D17B1"/>
        </w:tc>
        <w:tc>
          <w:tcPr>
            <w:tcW w:w="2350" w:type="dxa"/>
            <w:tcBorders>
              <w:top w:val="single" w:sz="24" w:space="0" w:color="auto"/>
            </w:tcBorders>
          </w:tcPr>
          <w:p w14:paraId="19548812" w14:textId="77777777" w:rsidR="000D17B1" w:rsidRDefault="000D17B1"/>
        </w:tc>
        <w:tc>
          <w:tcPr>
            <w:tcW w:w="1650" w:type="dxa"/>
            <w:tcBorders>
              <w:top w:val="single" w:sz="24" w:space="0" w:color="auto"/>
            </w:tcBorders>
          </w:tcPr>
          <w:p w14:paraId="5AF4CE17" w14:textId="77777777" w:rsidR="000D17B1" w:rsidRDefault="000D17B1"/>
        </w:tc>
        <w:tc>
          <w:tcPr>
            <w:tcW w:w="2008" w:type="dxa"/>
            <w:tcBorders>
              <w:top w:val="single" w:sz="24" w:space="0" w:color="auto"/>
            </w:tcBorders>
          </w:tcPr>
          <w:p w14:paraId="7C9320FE" w14:textId="77777777" w:rsidR="000D17B1" w:rsidRDefault="000D17B1"/>
        </w:tc>
      </w:tr>
      <w:tr w:rsidR="000D17B1" w14:paraId="7461208C" w14:textId="77777777" w:rsidTr="000D17B1">
        <w:trPr>
          <w:trHeight w:val="700"/>
          <w:jc w:val="center"/>
        </w:trPr>
        <w:tc>
          <w:tcPr>
            <w:tcW w:w="2000" w:type="dxa"/>
          </w:tcPr>
          <w:p w14:paraId="5E80B208" w14:textId="77777777" w:rsidR="000D17B1" w:rsidRDefault="000D17B1"/>
        </w:tc>
        <w:tc>
          <w:tcPr>
            <w:tcW w:w="2350" w:type="dxa"/>
          </w:tcPr>
          <w:p w14:paraId="08F4B566" w14:textId="77777777" w:rsidR="000D17B1" w:rsidRDefault="000D17B1"/>
        </w:tc>
        <w:tc>
          <w:tcPr>
            <w:tcW w:w="1650" w:type="dxa"/>
          </w:tcPr>
          <w:p w14:paraId="2EDFC733" w14:textId="77777777" w:rsidR="000D17B1" w:rsidRDefault="000D17B1"/>
        </w:tc>
        <w:tc>
          <w:tcPr>
            <w:tcW w:w="2008" w:type="dxa"/>
          </w:tcPr>
          <w:p w14:paraId="59E9AB65" w14:textId="77777777" w:rsidR="000D17B1" w:rsidRDefault="000D17B1"/>
        </w:tc>
      </w:tr>
      <w:tr w:rsidR="000D17B1" w14:paraId="5A645A3E" w14:textId="77777777" w:rsidTr="000D17B1">
        <w:trPr>
          <w:trHeight w:val="700"/>
          <w:jc w:val="center"/>
        </w:trPr>
        <w:tc>
          <w:tcPr>
            <w:tcW w:w="2000" w:type="dxa"/>
          </w:tcPr>
          <w:p w14:paraId="4D2A996A" w14:textId="77777777" w:rsidR="000D17B1" w:rsidRDefault="000D17B1"/>
        </w:tc>
        <w:tc>
          <w:tcPr>
            <w:tcW w:w="2350" w:type="dxa"/>
          </w:tcPr>
          <w:p w14:paraId="67A8E2B6" w14:textId="77777777" w:rsidR="000D17B1" w:rsidRDefault="000D17B1"/>
        </w:tc>
        <w:tc>
          <w:tcPr>
            <w:tcW w:w="1650" w:type="dxa"/>
          </w:tcPr>
          <w:p w14:paraId="550E4857" w14:textId="77777777" w:rsidR="000D17B1" w:rsidRDefault="000D17B1"/>
        </w:tc>
        <w:tc>
          <w:tcPr>
            <w:tcW w:w="2008" w:type="dxa"/>
          </w:tcPr>
          <w:p w14:paraId="1FFA24D9" w14:textId="77777777" w:rsidR="000D17B1" w:rsidRDefault="000D17B1"/>
        </w:tc>
      </w:tr>
      <w:tr w:rsidR="000D17B1" w14:paraId="604CFC57" w14:textId="77777777" w:rsidTr="000D17B1">
        <w:trPr>
          <w:trHeight w:val="700"/>
          <w:jc w:val="center"/>
        </w:trPr>
        <w:tc>
          <w:tcPr>
            <w:tcW w:w="2000" w:type="dxa"/>
          </w:tcPr>
          <w:p w14:paraId="56E6EC51" w14:textId="77777777" w:rsidR="000D17B1" w:rsidRDefault="000D17B1"/>
        </w:tc>
        <w:tc>
          <w:tcPr>
            <w:tcW w:w="2350" w:type="dxa"/>
          </w:tcPr>
          <w:p w14:paraId="744FB6DB" w14:textId="77777777" w:rsidR="000D17B1" w:rsidRDefault="000D17B1"/>
        </w:tc>
        <w:tc>
          <w:tcPr>
            <w:tcW w:w="1650" w:type="dxa"/>
          </w:tcPr>
          <w:p w14:paraId="3126DEFA" w14:textId="77777777" w:rsidR="000D17B1" w:rsidRDefault="000D17B1"/>
        </w:tc>
        <w:tc>
          <w:tcPr>
            <w:tcW w:w="2008" w:type="dxa"/>
          </w:tcPr>
          <w:p w14:paraId="3B44FA8E" w14:textId="77777777" w:rsidR="000D17B1" w:rsidRDefault="000D17B1"/>
        </w:tc>
      </w:tr>
      <w:tr w:rsidR="000D17B1" w14:paraId="2365B046" w14:textId="77777777" w:rsidTr="000D17B1">
        <w:trPr>
          <w:trHeight w:val="700"/>
          <w:jc w:val="center"/>
        </w:trPr>
        <w:tc>
          <w:tcPr>
            <w:tcW w:w="2000" w:type="dxa"/>
          </w:tcPr>
          <w:p w14:paraId="04797EE2" w14:textId="77777777" w:rsidR="000D17B1" w:rsidRDefault="000D17B1"/>
        </w:tc>
        <w:tc>
          <w:tcPr>
            <w:tcW w:w="2350" w:type="dxa"/>
          </w:tcPr>
          <w:p w14:paraId="1D2B6CDC" w14:textId="77777777" w:rsidR="000D17B1" w:rsidRDefault="000D17B1"/>
        </w:tc>
        <w:tc>
          <w:tcPr>
            <w:tcW w:w="1650" w:type="dxa"/>
          </w:tcPr>
          <w:p w14:paraId="25FC0299" w14:textId="77777777" w:rsidR="000D17B1" w:rsidRDefault="000D17B1"/>
        </w:tc>
        <w:tc>
          <w:tcPr>
            <w:tcW w:w="2008" w:type="dxa"/>
          </w:tcPr>
          <w:p w14:paraId="4FFC76C8" w14:textId="77777777" w:rsidR="000D17B1" w:rsidRDefault="000D17B1"/>
        </w:tc>
      </w:tr>
      <w:tr w:rsidR="000D17B1" w14:paraId="34E5342F" w14:textId="77777777" w:rsidTr="000D17B1">
        <w:trPr>
          <w:trHeight w:val="676"/>
          <w:jc w:val="center"/>
        </w:trPr>
        <w:tc>
          <w:tcPr>
            <w:tcW w:w="2000" w:type="dxa"/>
          </w:tcPr>
          <w:p w14:paraId="0F282A33" w14:textId="77777777" w:rsidR="000D17B1" w:rsidRDefault="000D17B1"/>
        </w:tc>
        <w:tc>
          <w:tcPr>
            <w:tcW w:w="2350" w:type="dxa"/>
          </w:tcPr>
          <w:p w14:paraId="5BD4F579" w14:textId="77777777" w:rsidR="000D17B1" w:rsidRDefault="000D17B1"/>
        </w:tc>
        <w:tc>
          <w:tcPr>
            <w:tcW w:w="1650" w:type="dxa"/>
          </w:tcPr>
          <w:p w14:paraId="13D9F947" w14:textId="77777777" w:rsidR="000D17B1" w:rsidRDefault="000D17B1"/>
        </w:tc>
        <w:tc>
          <w:tcPr>
            <w:tcW w:w="2008" w:type="dxa"/>
          </w:tcPr>
          <w:p w14:paraId="2C3CD5DC" w14:textId="77777777" w:rsidR="000D17B1" w:rsidRDefault="000D17B1"/>
        </w:tc>
      </w:tr>
      <w:tr w:rsidR="000D17B1" w14:paraId="3E794922" w14:textId="77777777" w:rsidTr="000D17B1">
        <w:trPr>
          <w:trHeight w:val="700"/>
          <w:jc w:val="center"/>
        </w:trPr>
        <w:tc>
          <w:tcPr>
            <w:tcW w:w="2000" w:type="dxa"/>
          </w:tcPr>
          <w:p w14:paraId="3CC0FB68" w14:textId="4DF763EF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1D9C18E3" w14:textId="77777777" w:rsidR="000D17B1" w:rsidRDefault="000D17B1"/>
        </w:tc>
        <w:tc>
          <w:tcPr>
            <w:tcW w:w="1650" w:type="dxa"/>
          </w:tcPr>
          <w:p w14:paraId="08737617" w14:textId="77777777" w:rsidR="000D17B1" w:rsidRDefault="000D17B1"/>
        </w:tc>
        <w:tc>
          <w:tcPr>
            <w:tcW w:w="2008" w:type="dxa"/>
          </w:tcPr>
          <w:p w14:paraId="5085F79E" w14:textId="77777777" w:rsidR="000D17B1" w:rsidRDefault="000D17B1"/>
        </w:tc>
      </w:tr>
      <w:tr w:rsidR="000D17B1" w14:paraId="1DDC1952" w14:textId="77777777" w:rsidTr="000D17B1">
        <w:trPr>
          <w:trHeight w:val="700"/>
          <w:jc w:val="center"/>
        </w:trPr>
        <w:tc>
          <w:tcPr>
            <w:tcW w:w="2000" w:type="dxa"/>
          </w:tcPr>
          <w:p w14:paraId="30C46687" w14:textId="7876A17E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42FD8627" w14:textId="77777777" w:rsidR="000D17B1" w:rsidRDefault="000D17B1"/>
        </w:tc>
        <w:tc>
          <w:tcPr>
            <w:tcW w:w="1650" w:type="dxa"/>
          </w:tcPr>
          <w:p w14:paraId="13105F69" w14:textId="77777777" w:rsidR="000D17B1" w:rsidRDefault="000D17B1"/>
        </w:tc>
        <w:tc>
          <w:tcPr>
            <w:tcW w:w="2008" w:type="dxa"/>
          </w:tcPr>
          <w:p w14:paraId="7628FF6E" w14:textId="77777777" w:rsidR="000D17B1" w:rsidRDefault="000D17B1"/>
        </w:tc>
      </w:tr>
      <w:tr w:rsidR="000D17B1" w14:paraId="4EED30E4" w14:textId="77777777" w:rsidTr="000D17B1">
        <w:trPr>
          <w:trHeight w:val="700"/>
          <w:jc w:val="center"/>
        </w:trPr>
        <w:tc>
          <w:tcPr>
            <w:tcW w:w="2000" w:type="dxa"/>
          </w:tcPr>
          <w:p w14:paraId="61616372" w14:textId="77777777" w:rsidR="000D17B1" w:rsidRPr="000D17B1" w:rsidRDefault="000D17B1"/>
        </w:tc>
        <w:tc>
          <w:tcPr>
            <w:tcW w:w="2350" w:type="dxa"/>
          </w:tcPr>
          <w:p w14:paraId="21961F6A" w14:textId="77777777" w:rsidR="000D17B1" w:rsidRDefault="000D17B1"/>
        </w:tc>
        <w:tc>
          <w:tcPr>
            <w:tcW w:w="1650" w:type="dxa"/>
          </w:tcPr>
          <w:p w14:paraId="173FDFBB" w14:textId="77777777" w:rsidR="000D17B1" w:rsidRDefault="000D17B1"/>
        </w:tc>
        <w:tc>
          <w:tcPr>
            <w:tcW w:w="2008" w:type="dxa"/>
          </w:tcPr>
          <w:p w14:paraId="0876C195" w14:textId="77777777" w:rsidR="000D17B1" w:rsidRDefault="000D17B1"/>
        </w:tc>
      </w:tr>
      <w:tr w:rsidR="000D17B1" w14:paraId="7E8F3CC8" w14:textId="77777777" w:rsidTr="000D17B1">
        <w:trPr>
          <w:trHeight w:val="700"/>
          <w:jc w:val="center"/>
        </w:trPr>
        <w:tc>
          <w:tcPr>
            <w:tcW w:w="2000" w:type="dxa"/>
          </w:tcPr>
          <w:p w14:paraId="73D7F4EA" w14:textId="77777777" w:rsidR="000D17B1" w:rsidRPr="000D17B1" w:rsidRDefault="000D17B1"/>
        </w:tc>
        <w:tc>
          <w:tcPr>
            <w:tcW w:w="2350" w:type="dxa"/>
          </w:tcPr>
          <w:p w14:paraId="0ADE0BBC" w14:textId="77777777" w:rsidR="000D17B1" w:rsidRDefault="000D17B1"/>
        </w:tc>
        <w:tc>
          <w:tcPr>
            <w:tcW w:w="1650" w:type="dxa"/>
          </w:tcPr>
          <w:p w14:paraId="0374DA5B" w14:textId="77777777" w:rsidR="000D17B1" w:rsidRDefault="000D17B1"/>
        </w:tc>
        <w:tc>
          <w:tcPr>
            <w:tcW w:w="2008" w:type="dxa"/>
          </w:tcPr>
          <w:p w14:paraId="34E98B3C" w14:textId="77777777" w:rsidR="000D17B1" w:rsidRDefault="000D17B1"/>
        </w:tc>
      </w:tr>
    </w:tbl>
    <w:p w14:paraId="5840E1BF" w14:textId="0434CE38" w:rsidR="00612E70" w:rsidRDefault="00612E70"/>
    <w:p w14:paraId="78D7EFD4" w14:textId="0F18A37D" w:rsidR="000D17B1" w:rsidRDefault="000D17B1"/>
    <w:p w14:paraId="10CB288F" w14:textId="77777777" w:rsidR="000D17B1" w:rsidRDefault="000D17B1" w:rsidP="000D17B1">
      <w:pPr>
        <w:rPr>
          <w:b/>
          <w:bCs/>
        </w:rPr>
      </w:pPr>
    </w:p>
    <w:p w14:paraId="0B5C8D4F" w14:textId="77777777" w:rsidR="000D17B1" w:rsidRDefault="000D17B1" w:rsidP="000D17B1">
      <w:pPr>
        <w:rPr>
          <w:b/>
          <w:bCs/>
        </w:rPr>
      </w:pPr>
    </w:p>
    <w:p w14:paraId="48EA3822" w14:textId="5CDFA8D3" w:rsidR="000D17B1" w:rsidRPr="000D17B1" w:rsidRDefault="000D17B1" w:rsidP="000D17B1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F44AE94" w14:textId="4F92981E" w:rsidR="000D17B1" w:rsidRDefault="000D17B1"/>
    <w:p w14:paraId="45E28BDE" w14:textId="1F1C9CBE" w:rsidR="002B1C57" w:rsidRDefault="002B1C57"/>
    <w:p w14:paraId="27B5D761" w14:textId="06145A1E" w:rsidR="002B1C57" w:rsidRDefault="002B1C57"/>
    <w:p w14:paraId="55D1D503" w14:textId="6DE5C30E" w:rsidR="002B1C57" w:rsidRDefault="002B1C57"/>
    <w:p w14:paraId="5813F5D7" w14:textId="77777777" w:rsidR="002B1C57" w:rsidRDefault="002B1C57" w:rsidP="002B1C5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新竹市111年中小學網球校際聯賽暨全中運選拔賽報名表</w:t>
      </w:r>
    </w:p>
    <w:p w14:paraId="10CB272E" w14:textId="77777777" w:rsidR="002B1C57" w:rsidRDefault="002B1C57" w:rsidP="002B1C57"/>
    <w:p w14:paraId="5CAABCAB" w14:textId="77777777" w:rsidR="002B1C57" w:rsidRPr="000D17B1" w:rsidRDefault="002B1C57" w:rsidP="002B1C57">
      <w:pPr>
        <w:rPr>
          <w:rFonts w:asciiTheme="majorEastAsia" w:eastAsiaTheme="majorEastAsia" w:hAnsiTheme="majorEastAsia"/>
          <w:b/>
          <w:bCs/>
        </w:rPr>
      </w:pPr>
      <w:r w:rsidRPr="000D17B1">
        <w:rPr>
          <w:rFonts w:asciiTheme="majorEastAsia" w:eastAsiaTheme="majorEastAsia" w:hAnsiTheme="majorEastAsia" w:hint="eastAsia"/>
          <w:b/>
          <w:bCs/>
        </w:rPr>
        <w:t>學校</w:t>
      </w:r>
      <w:proofErr w:type="gramStart"/>
      <w:r w:rsidRPr="000D17B1">
        <w:rPr>
          <w:rFonts w:asciiTheme="majorEastAsia" w:eastAsiaTheme="majorEastAsia" w:hAnsiTheme="majorEastAsia" w:hint="eastAsia"/>
          <w:b/>
          <w:bCs/>
        </w:rPr>
        <w:t>校</w:t>
      </w:r>
      <w:proofErr w:type="gramEnd"/>
      <w:r w:rsidRPr="000D17B1">
        <w:rPr>
          <w:rFonts w:asciiTheme="majorEastAsia" w:eastAsiaTheme="majorEastAsia" w:hAnsiTheme="majorEastAsia" w:hint="eastAsia"/>
          <w:b/>
          <w:bCs/>
        </w:rPr>
        <w:t>名：                             聯絡人：</w:t>
      </w:r>
    </w:p>
    <w:p w14:paraId="1D14C55D" w14:textId="77777777" w:rsidR="002B1C57" w:rsidRDefault="002B1C57" w:rsidP="002B1C57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2B1C57" w14:paraId="0FA149E6" w14:textId="77777777" w:rsidTr="004775F3">
        <w:trPr>
          <w:trHeight w:val="700"/>
          <w:jc w:val="center"/>
        </w:trPr>
        <w:tc>
          <w:tcPr>
            <w:tcW w:w="8008" w:type="dxa"/>
            <w:gridSpan w:val="4"/>
          </w:tcPr>
          <w:p w14:paraId="40E44113" w14:textId="7FE7037A" w:rsidR="002B1C57" w:rsidRPr="000D17B1" w:rsidRDefault="002B1C57" w:rsidP="004775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雙打、混雙</w:t>
            </w:r>
            <w:r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報名表  (不足請自行增加)</w:t>
            </w:r>
          </w:p>
        </w:tc>
      </w:tr>
      <w:tr w:rsidR="002B1C57" w14:paraId="2E3DED34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399CC7C9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EA92B95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AF9CA7F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6BDA3C08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2B1C57" w14:paraId="1DA93B4A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8C1A5C1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5800A9F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8636B0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3ECC75E" w14:textId="77777777" w:rsidR="002B1C57" w:rsidRDefault="002B1C57" w:rsidP="004775F3"/>
        </w:tc>
      </w:tr>
      <w:tr w:rsidR="002B1C57" w14:paraId="13105007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0544D12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3D1D4E15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28494B5B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1EDCAE1D" w14:textId="77777777" w:rsidR="002B1C57" w:rsidRDefault="002B1C57" w:rsidP="004775F3"/>
        </w:tc>
      </w:tr>
      <w:tr w:rsidR="002B1C57" w14:paraId="77A02549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73DAC693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2B00F1C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5E4873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1C86BA27" w14:textId="77777777" w:rsidR="002B1C57" w:rsidRDefault="002B1C57" w:rsidP="004775F3"/>
        </w:tc>
      </w:tr>
      <w:tr w:rsidR="002B1C57" w14:paraId="16413B38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55C3476C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3F97D546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3EDDAC81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92FB50B" w14:textId="77777777" w:rsidR="002B1C57" w:rsidRDefault="002B1C57" w:rsidP="004775F3"/>
        </w:tc>
      </w:tr>
      <w:tr w:rsidR="002B1C57" w14:paraId="14E08924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F898D1D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3AF76D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412130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1513EBC" w14:textId="77777777" w:rsidR="002B1C57" w:rsidRDefault="002B1C57" w:rsidP="004775F3"/>
        </w:tc>
      </w:tr>
      <w:tr w:rsidR="002B1C57" w14:paraId="6AF6F126" w14:textId="77777777" w:rsidTr="002B1C57">
        <w:trPr>
          <w:trHeight w:val="676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4F9F190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03B4DFB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4CF7C82C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8C72583" w14:textId="77777777" w:rsidR="002B1C57" w:rsidRDefault="002B1C57" w:rsidP="004775F3"/>
        </w:tc>
      </w:tr>
      <w:tr w:rsidR="002B1C57" w14:paraId="2ED06627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E8E217D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4DA7746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2A6665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71A700A3" w14:textId="77777777" w:rsidR="002B1C57" w:rsidRDefault="002B1C57" w:rsidP="004775F3"/>
        </w:tc>
      </w:tr>
      <w:tr w:rsidR="002B1C57" w14:paraId="6CE829E0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BEBA03E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696F153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658E66CD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230AB5AB" w14:textId="77777777" w:rsidR="002B1C57" w:rsidRDefault="002B1C57" w:rsidP="004775F3"/>
        </w:tc>
      </w:tr>
      <w:tr w:rsidR="002B1C57" w14:paraId="50603C7C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219B5E87" w14:textId="77777777" w:rsidR="002B1C57" w:rsidRPr="000D17B1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608627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1596E3EB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58B26F2F" w14:textId="77777777" w:rsidR="002B1C57" w:rsidRDefault="002B1C57" w:rsidP="004775F3"/>
        </w:tc>
      </w:tr>
      <w:tr w:rsidR="002B1C57" w14:paraId="1AE981EF" w14:textId="77777777" w:rsidTr="004775F3">
        <w:trPr>
          <w:trHeight w:val="700"/>
          <w:jc w:val="center"/>
        </w:trPr>
        <w:tc>
          <w:tcPr>
            <w:tcW w:w="2000" w:type="dxa"/>
          </w:tcPr>
          <w:p w14:paraId="16FD35CB" w14:textId="77777777" w:rsidR="002B1C57" w:rsidRPr="000D17B1" w:rsidRDefault="002B1C57" w:rsidP="004775F3"/>
        </w:tc>
        <w:tc>
          <w:tcPr>
            <w:tcW w:w="2350" w:type="dxa"/>
          </w:tcPr>
          <w:p w14:paraId="0B0570EF" w14:textId="77777777" w:rsidR="002B1C57" w:rsidRDefault="002B1C57" w:rsidP="004775F3"/>
        </w:tc>
        <w:tc>
          <w:tcPr>
            <w:tcW w:w="1650" w:type="dxa"/>
          </w:tcPr>
          <w:p w14:paraId="6ACA3F89" w14:textId="77777777" w:rsidR="002B1C57" w:rsidRDefault="002B1C57" w:rsidP="004775F3"/>
        </w:tc>
        <w:tc>
          <w:tcPr>
            <w:tcW w:w="2008" w:type="dxa"/>
          </w:tcPr>
          <w:p w14:paraId="6BF46C3E" w14:textId="77777777" w:rsidR="002B1C57" w:rsidRDefault="002B1C57" w:rsidP="004775F3"/>
        </w:tc>
      </w:tr>
    </w:tbl>
    <w:p w14:paraId="0B2A6799" w14:textId="77777777" w:rsidR="002B1C57" w:rsidRDefault="002B1C57" w:rsidP="002B1C57"/>
    <w:p w14:paraId="74D50DC7" w14:textId="77777777" w:rsidR="002B1C57" w:rsidRDefault="002B1C57" w:rsidP="002B1C57"/>
    <w:p w14:paraId="2C7E8A26" w14:textId="77777777" w:rsidR="002B1C57" w:rsidRDefault="002B1C57" w:rsidP="002B1C57">
      <w:pPr>
        <w:rPr>
          <w:b/>
          <w:bCs/>
        </w:rPr>
      </w:pPr>
    </w:p>
    <w:p w14:paraId="0D869B37" w14:textId="77777777" w:rsidR="002B1C57" w:rsidRDefault="002B1C57" w:rsidP="002B1C57">
      <w:pPr>
        <w:rPr>
          <w:b/>
          <w:bCs/>
        </w:rPr>
      </w:pPr>
    </w:p>
    <w:p w14:paraId="7FFD446D" w14:textId="77777777" w:rsidR="002B1C57" w:rsidRPr="000D17B1" w:rsidRDefault="002B1C57" w:rsidP="002B1C57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236F353" w14:textId="77777777" w:rsidR="002B1C57" w:rsidRDefault="002B1C57" w:rsidP="002B1C57"/>
    <w:p w14:paraId="10C5EA6F" w14:textId="77777777" w:rsidR="002B1C57" w:rsidRPr="002B1C57" w:rsidRDefault="002B1C57"/>
    <w:sectPr w:rsidR="002B1C57" w:rsidRPr="002B1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80CF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19B30C0D"/>
    <w:multiLevelType w:val="hybridMultilevel"/>
    <w:tmpl w:val="0B7A99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4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730D86"/>
    <w:multiLevelType w:val="hybridMultilevel"/>
    <w:tmpl w:val="29A6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70"/>
    <w:rsid w:val="000D17B1"/>
    <w:rsid w:val="001E0BDA"/>
    <w:rsid w:val="002B1C57"/>
    <w:rsid w:val="004A7573"/>
    <w:rsid w:val="00612E70"/>
    <w:rsid w:val="006541DB"/>
    <w:rsid w:val="00B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DADC"/>
  <w15:chartTrackingRefBased/>
  <w15:docId w15:val="{65D6F152-4DB9-4D3F-8B1A-DC24FCA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12E7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612E70"/>
    <w:rPr>
      <w:color w:val="0563C1" w:themeColor="hyperlink"/>
      <w:u w:val="single"/>
    </w:rPr>
  </w:style>
  <w:style w:type="paragraph" w:styleId="a">
    <w:name w:val="List Bullet"/>
    <w:basedOn w:val="a0"/>
    <w:uiPriority w:val="99"/>
    <w:semiHidden/>
    <w:unhideWhenUsed/>
    <w:rsid w:val="00612E70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612E70"/>
    <w:pPr>
      <w:ind w:leftChars="200" w:left="480"/>
    </w:pPr>
  </w:style>
  <w:style w:type="table" w:styleId="a6">
    <w:name w:val="Table Grid"/>
    <w:basedOn w:val="a2"/>
    <w:uiPriority w:val="39"/>
    <w:rsid w:val="00612E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jh70736@smjh.h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林合展</cp:lastModifiedBy>
  <cp:revision>2</cp:revision>
  <cp:lastPrinted>2021-11-22T02:19:00Z</cp:lastPrinted>
  <dcterms:created xsi:type="dcterms:W3CDTF">2021-11-22T02:19:00Z</dcterms:created>
  <dcterms:modified xsi:type="dcterms:W3CDTF">2021-11-22T02:19:00Z</dcterms:modified>
</cp:coreProperties>
</file>